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FAD3" w14:textId="5A828C70" w:rsidR="00181E1F" w:rsidRPr="001F00F2" w:rsidRDefault="001F00F2" w:rsidP="001F00F2">
      <w:pPr>
        <w:pStyle w:val="sanxden"/>
        <w:jc w:val="right"/>
        <w:rPr>
          <w:rStyle w:val="sanxbdy"/>
          <w:rFonts w:ascii="Times New Roman" w:hAnsi="Times New Roman"/>
          <w:b w:val="0"/>
          <w:bCs w:val="0"/>
          <w:sz w:val="28"/>
          <w:szCs w:val="28"/>
        </w:rPr>
      </w:pPr>
      <w:r w:rsidRPr="001F00F2">
        <w:rPr>
          <w:rStyle w:val="spar3"/>
          <w:rFonts w:ascii="Times New Roman" w:hAnsi="Times New Roman"/>
          <w:b w:val="0"/>
          <w:bCs w:val="0"/>
          <w:sz w:val="28"/>
          <w:szCs w:val="28"/>
          <w:specVanish w:val="0"/>
        </w:rPr>
        <w:t xml:space="preserve">                                                                                                   </w:t>
      </w:r>
      <w:r w:rsidR="00181E1F" w:rsidRPr="001F00F2">
        <w:rPr>
          <w:rStyle w:val="spar3"/>
          <w:rFonts w:ascii="Times New Roman" w:hAnsi="Times New Roman"/>
          <w:b w:val="0"/>
          <w:bCs w:val="0"/>
          <w:sz w:val="28"/>
          <w:szCs w:val="28"/>
          <w:specVanish w:val="0"/>
        </w:rPr>
        <w:t xml:space="preserve">(Anexa nr. 1B la </w:t>
      </w:r>
      <w:r w:rsidR="00181E1F" w:rsidRPr="001F00F2">
        <w:rPr>
          <w:rStyle w:val="spar3"/>
          <w:rFonts w:ascii="Times New Roman" w:hAnsi="Times New Roman"/>
          <w:b w:val="0"/>
          <w:bCs w:val="0"/>
          <w:color w:val="0000FF"/>
          <w:sz w:val="28"/>
          <w:szCs w:val="28"/>
          <w:u w:val="single"/>
          <w:specVanish w:val="0"/>
        </w:rPr>
        <w:t>normele metodologice)</w:t>
      </w:r>
    </w:p>
    <w:p w14:paraId="70E61CC8" w14:textId="51D150B0" w:rsidR="00181E1F" w:rsidRPr="001F00F2" w:rsidRDefault="00181E1F" w:rsidP="00181E1F">
      <w:pPr>
        <w:pStyle w:val="spar"/>
        <w:jc w:val="center"/>
        <w:rPr>
          <w:sz w:val="28"/>
          <w:szCs w:val="28"/>
        </w:rPr>
      </w:pPr>
    </w:p>
    <w:p w14:paraId="45DDBE80" w14:textId="2936D74B" w:rsidR="00181E1F" w:rsidRDefault="00181E1F" w:rsidP="00181E1F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1F00F2">
        <w:rPr>
          <w:color w:val="000000"/>
          <w:sz w:val="28"/>
          <w:szCs w:val="28"/>
          <w:shd w:val="clear" w:color="auto" w:fill="FFFFFF"/>
        </w:rPr>
        <w:t>OFERTĂ DE VÂNZARE TEREN</w:t>
      </w:r>
    </w:p>
    <w:p w14:paraId="37EE2366" w14:textId="77777777" w:rsidR="001F00F2" w:rsidRPr="001F00F2" w:rsidRDefault="001F00F2" w:rsidP="00181E1F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</w:p>
    <w:p w14:paraId="214C7AF5" w14:textId="77777777" w:rsidR="000A6583" w:rsidRDefault="000A6583" w:rsidP="00181E1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14:paraId="7CAF643D" w14:textId="46D98191" w:rsidR="001F00F2" w:rsidRDefault="00181E1F" w:rsidP="00181E1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Subsemnatul/Subsemnata</w:t>
      </w:r>
      <w:r w:rsidR="00024B66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</w:t>
      </w:r>
      <w:r w:rsidR="00024B66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......................, CNP ..........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</w:t>
      </w:r>
      <w:r w:rsidR="00024B66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..., </w:t>
      </w:r>
      <w:r w:rsidR="00024B66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  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având adresa de comunicare în:</w:t>
      </w:r>
    </w:p>
    <w:p w14:paraId="482F439C" w14:textId="77777777" w:rsidR="001F00F2" w:rsidRDefault="00181E1F" w:rsidP="00181E1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localitatea ...........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......, str. ...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................. </w:t>
      </w:r>
    </w:p>
    <w:p w14:paraId="3417237D" w14:textId="77777777" w:rsidR="001F00F2" w:rsidRDefault="00181E1F" w:rsidP="00181E1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nr. 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........, bl. ........., sc. ........., et. .........., ap. ..........., </w:t>
      </w:r>
      <w:proofErr w:type="spellStart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judeţul</w:t>
      </w:r>
      <w:proofErr w:type="spellEnd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/sectorul ........................., codul </w:t>
      </w:r>
      <w:proofErr w:type="spellStart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poştal</w:t>
      </w:r>
      <w:proofErr w:type="spellEnd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................., e-mail .........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.............., </w:t>
      </w:r>
    </w:p>
    <w:p w14:paraId="66E2045F" w14:textId="2E606FF7" w:rsidR="00181E1F" w:rsidRPr="001F00F2" w:rsidRDefault="00181E1F" w:rsidP="00181E1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tel. .............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........., vând teren agricol situat în extravilan, în </w:t>
      </w:r>
      <w:proofErr w:type="spellStart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suprafaţă</w:t>
      </w:r>
      <w:proofErr w:type="spellEnd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............... (ha), reprezentând cota parte 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............, la </w:t>
      </w:r>
      <w:proofErr w:type="spellStart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preţul</w:t>
      </w:r>
      <w:proofErr w:type="spellEnd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 ....</w:t>
      </w:r>
      <w:r w:rsid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..............................................................................................................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 (lei).</w:t>
      </w:r>
    </w:p>
    <w:p w14:paraId="1D3C06BA" w14:textId="155FFC4C" w:rsidR="00181E1F" w:rsidRPr="001F00F2" w:rsidRDefault="00024B66" w:rsidP="00181E1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    </w:t>
      </w:r>
      <w:proofErr w:type="spellStart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Condiţiile</w:t>
      </w:r>
      <w:proofErr w:type="spellEnd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vânzare sunt următoarele: ...</w:t>
      </w: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</w:t>
      </w:r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</w:t>
      </w:r>
    </w:p>
    <w:p w14:paraId="3F7720A6" w14:textId="5B6BAF2A" w:rsidR="00181E1F" w:rsidRPr="001F00F2" w:rsidRDefault="00024B66" w:rsidP="00181E1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    </w:t>
      </w:r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Date privind identificarea terenului:</w:t>
      </w:r>
    </w:p>
    <w:tbl>
      <w:tblPr>
        <w:tblW w:w="9406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1135"/>
        <w:gridCol w:w="945"/>
        <w:gridCol w:w="557"/>
        <w:gridCol w:w="880"/>
        <w:gridCol w:w="816"/>
        <w:gridCol w:w="774"/>
        <w:gridCol w:w="720"/>
        <w:gridCol w:w="968"/>
        <w:gridCol w:w="1302"/>
      </w:tblGrid>
      <w:tr w:rsidR="00181E1F" w:rsidRPr="001F00F2" w14:paraId="3FCEC1ED" w14:textId="77777777" w:rsidTr="00C827D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5CFD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0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Specificare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84A33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privind amplasamentul terenului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5CC6" w14:textId="40306121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Categoria de </w:t>
            </w:r>
            <w:proofErr w:type="spellStart"/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folosinţă</w:t>
            </w:r>
            <w:proofErr w:type="spellEnd"/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ACE07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Observaţii</w:t>
            </w:r>
            <w:proofErr w:type="spellEnd"/>
          </w:p>
        </w:tc>
      </w:tr>
      <w:tr w:rsidR="00024B66" w:rsidRPr="001F00F2" w14:paraId="2CEE1B16" w14:textId="77777777" w:rsidTr="00C827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83B3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6BBA" w14:textId="77777777" w:rsidR="00181E1F" w:rsidRPr="001F00F2" w:rsidRDefault="00181E1F" w:rsidP="00F34C95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>Oraşul</w:t>
            </w:r>
            <w:proofErr w:type="spellEnd"/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14:paraId="6938A897" w14:textId="77777777" w:rsidR="00181E1F" w:rsidRPr="001F00F2" w:rsidRDefault="00181E1F" w:rsidP="00F34C95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>Comuna/</w:t>
            </w:r>
          </w:p>
          <w:p w14:paraId="3DA8A9E2" w14:textId="77777777" w:rsidR="00181E1F" w:rsidRPr="001F00F2" w:rsidRDefault="00181E1F" w:rsidP="00F34C95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>Judeţul</w:t>
            </w:r>
            <w:proofErr w:type="spellEnd"/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A8A14B4" w14:textId="204B36A8" w:rsidR="00181E1F" w:rsidRPr="001F00F2" w:rsidRDefault="00181E1F" w:rsidP="00F34C95">
            <w:pPr>
              <w:pStyle w:val="spar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E972" w14:textId="77777777" w:rsidR="00181E1F" w:rsidRPr="001F00F2" w:rsidRDefault="00181E1F" w:rsidP="00F34C95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>Suprafaţă</w:t>
            </w:r>
            <w:proofErr w:type="spellEnd"/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E30B31F" w14:textId="4045D38B" w:rsidR="00181E1F" w:rsidRPr="001F00F2" w:rsidRDefault="00024B66" w:rsidP="00F34C95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181E1F"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>(ha)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49E14" w14:textId="5C9DECD6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Număr cadastral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3BCF" w14:textId="77777777" w:rsidR="00181E1F" w:rsidRPr="001F00F2" w:rsidRDefault="00181E1F" w:rsidP="00F34C95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Număr </w:t>
            </w:r>
          </w:p>
          <w:p w14:paraId="3BA0462C" w14:textId="64CF624D" w:rsidR="00181E1F" w:rsidRPr="001F00F2" w:rsidRDefault="00181E1F" w:rsidP="00F34C95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 carte funciară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D4E3" w14:textId="663F7E19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Număr tarla/lot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C635" w14:textId="7C9CB16F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Număr parcelă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7AC82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B51E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24B66" w:rsidRPr="001F00F2" w14:paraId="71766444" w14:textId="77777777" w:rsidTr="00C827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F701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BD4E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407F2" w14:textId="424FEEC1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Suprafaţa</w:t>
            </w:r>
            <w:proofErr w:type="spellEnd"/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totală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81A4" w14:textId="3B7F0EC4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00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Cotă-parte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494B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9E7C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3C586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94A7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C7E99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6256" w14:textId="77777777" w:rsidR="00181E1F" w:rsidRPr="001F00F2" w:rsidRDefault="00181E1F" w:rsidP="00F34C95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24B66" w:rsidRPr="001F00F2" w14:paraId="59C1AA8B" w14:textId="77777777" w:rsidTr="00C827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8727" w14:textId="77777777" w:rsidR="00181E1F" w:rsidRPr="00C827D6" w:rsidRDefault="00181E1F" w:rsidP="00C827D6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7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 completează de către vânzător.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08336" w14:textId="0AF0768A" w:rsidR="00181E1F" w:rsidRDefault="00C827D6" w:rsidP="00F34C9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Pârgărești</w:t>
            </w:r>
          </w:p>
          <w:p w14:paraId="46004BE6" w14:textId="4BA3401F" w:rsidR="00C827D6" w:rsidRDefault="00C827D6" w:rsidP="00F34C9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Bacău</w:t>
            </w:r>
          </w:p>
          <w:p w14:paraId="7DDAC625" w14:textId="3B9164B0" w:rsidR="00C827D6" w:rsidRPr="001F00F2" w:rsidRDefault="00C827D6" w:rsidP="00F34C9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0779F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E41B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0B561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0E59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4A70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B049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B543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B5E4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4B66" w:rsidRPr="001F00F2" w14:paraId="17C0CF04" w14:textId="77777777" w:rsidTr="00C827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719B" w14:textId="32D42B2C" w:rsidR="00181E1F" w:rsidRPr="00C827D6" w:rsidRDefault="00181E1F" w:rsidP="00C827D6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7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Verificat primărie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42B7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B469D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0D09A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5613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DE3C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B7AA4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AD10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7FD3B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A7FAD" w14:textId="77777777" w:rsidR="00181E1F" w:rsidRPr="001F00F2" w:rsidRDefault="00181E1F" w:rsidP="00F34C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792D6805" w14:textId="782CEA17" w:rsidR="00181E1F" w:rsidRPr="001F00F2" w:rsidRDefault="00024B66" w:rsidP="00181E1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       </w:t>
      </w:r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Declar că terenul agricol situat în extravilan face obiectul </w:t>
      </w:r>
      <w:proofErr w:type="spellStart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acţiunii</w:t>
      </w:r>
      <w:proofErr w:type="spellEnd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pentru </w:t>
      </w:r>
      <w:proofErr w:type="spellStart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pronunţarea</w:t>
      </w:r>
      <w:proofErr w:type="spellEnd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unei hotărâri </w:t>
      </w:r>
      <w:proofErr w:type="spellStart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judecătoreşti</w:t>
      </w:r>
      <w:proofErr w:type="spellEnd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care să </w:t>
      </w:r>
      <w:proofErr w:type="spellStart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ţină</w:t>
      </w:r>
      <w:proofErr w:type="spellEnd"/>
      <w:r w:rsidR="00181E1F"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loc de contract de vânzare:</w:t>
      </w:r>
    </w:p>
    <w:p w14:paraId="5DFC823F" w14:textId="08C79172" w:rsidR="00181E1F" w:rsidRPr="001F00F2" w:rsidRDefault="00024B66" w:rsidP="00181E1F">
      <w:pPr>
        <w:pStyle w:val="spar"/>
        <w:ind w:left="4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181E1F" w:rsidRPr="001F00F2">
        <w:rPr>
          <w:color w:val="000000"/>
          <w:sz w:val="28"/>
          <w:szCs w:val="28"/>
          <w:shd w:val="clear" w:color="auto" w:fill="FFFFFF"/>
        </w:rPr>
        <w:t>DA [ ] NU [ ]</w:t>
      </w:r>
    </w:p>
    <w:p w14:paraId="3B1DA399" w14:textId="77777777" w:rsidR="00181E1F" w:rsidRPr="001F00F2" w:rsidRDefault="00181E1F" w:rsidP="00181E1F">
      <w:pPr>
        <w:autoSpaceDE/>
        <w:autoSpaceDN/>
        <w:jc w:val="both"/>
        <w:rPr>
          <w:rStyle w:val="sanxbdy"/>
          <w:rFonts w:ascii="Times New Roman" w:eastAsia="Times New Roman" w:hAnsi="Times New Roman"/>
          <w:sz w:val="28"/>
          <w:szCs w:val="28"/>
        </w:rPr>
      </w:pP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Cunoscând că falsul în </w:t>
      </w:r>
      <w:proofErr w:type="spellStart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declaraţii</w:t>
      </w:r>
      <w:proofErr w:type="spellEnd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se </w:t>
      </w:r>
      <w:proofErr w:type="spellStart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pedepseşte</w:t>
      </w:r>
      <w:proofErr w:type="spellEnd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conform </w:t>
      </w:r>
      <w:r w:rsidRPr="001F00F2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Legii nr. 286/2009 privind Codul penal</w:t>
      </w:r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, cu modificările </w:t>
      </w:r>
      <w:proofErr w:type="spellStart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completările ulterioare, declar că datele sunt reale, corecte </w:t>
      </w:r>
      <w:proofErr w:type="spellStart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Pr="001F00F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complete.</w:t>
      </w:r>
    </w:p>
    <w:p w14:paraId="7B19EFF5" w14:textId="77777777" w:rsidR="00181E1F" w:rsidRPr="001F00F2" w:rsidRDefault="00181E1F" w:rsidP="00181E1F">
      <w:pPr>
        <w:pStyle w:val="spar"/>
        <w:jc w:val="center"/>
        <w:rPr>
          <w:sz w:val="28"/>
          <w:szCs w:val="28"/>
        </w:rPr>
      </w:pPr>
      <w:r w:rsidRPr="001F00F2">
        <w:rPr>
          <w:color w:val="000000"/>
          <w:sz w:val="28"/>
          <w:szCs w:val="28"/>
          <w:shd w:val="clear" w:color="auto" w:fill="FFFFFF"/>
        </w:rPr>
        <w:t>Vânzător/Împuternicit,</w:t>
      </w:r>
    </w:p>
    <w:p w14:paraId="2D177FDE" w14:textId="77777777" w:rsidR="00181E1F" w:rsidRPr="001F00F2" w:rsidRDefault="00181E1F" w:rsidP="00181E1F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1F00F2">
        <w:rPr>
          <w:color w:val="000000"/>
          <w:sz w:val="28"/>
          <w:szCs w:val="28"/>
          <w:shd w:val="clear" w:color="auto" w:fill="FFFFFF"/>
        </w:rPr>
        <w:t>.......................................................</w:t>
      </w:r>
    </w:p>
    <w:p w14:paraId="799136D8" w14:textId="77777777" w:rsidR="00181E1F" w:rsidRPr="001F00F2" w:rsidRDefault="00181E1F" w:rsidP="00181E1F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1F00F2">
        <w:rPr>
          <w:color w:val="000000"/>
          <w:sz w:val="28"/>
          <w:szCs w:val="28"/>
          <w:shd w:val="clear" w:color="auto" w:fill="FFFFFF"/>
        </w:rPr>
        <w:t xml:space="preserve">(numele </w:t>
      </w:r>
      <w:proofErr w:type="spellStart"/>
      <w:r w:rsidRPr="001F00F2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Pr="001F00F2">
        <w:rPr>
          <w:color w:val="000000"/>
          <w:sz w:val="28"/>
          <w:szCs w:val="28"/>
          <w:shd w:val="clear" w:color="auto" w:fill="FFFFFF"/>
        </w:rPr>
        <w:t xml:space="preserve"> prenumele în clar)</w:t>
      </w:r>
    </w:p>
    <w:p w14:paraId="52F1FC72" w14:textId="77777777" w:rsidR="00181E1F" w:rsidRPr="001F00F2" w:rsidRDefault="00181E1F" w:rsidP="00181E1F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1F00F2">
        <w:rPr>
          <w:color w:val="000000"/>
          <w:sz w:val="28"/>
          <w:szCs w:val="28"/>
          <w:shd w:val="clear" w:color="auto" w:fill="FFFFFF"/>
        </w:rPr>
        <w:t>Semnătura</w:t>
      </w:r>
    </w:p>
    <w:p w14:paraId="286E848C" w14:textId="77777777" w:rsidR="00181E1F" w:rsidRPr="001F00F2" w:rsidRDefault="00181E1F" w:rsidP="00181E1F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1F00F2">
        <w:rPr>
          <w:color w:val="000000"/>
          <w:sz w:val="28"/>
          <w:szCs w:val="28"/>
          <w:shd w:val="clear" w:color="auto" w:fill="FFFFFF"/>
        </w:rPr>
        <w:t>.......................................................</w:t>
      </w:r>
    </w:p>
    <w:p w14:paraId="32DFAE40" w14:textId="77777777" w:rsidR="00181E1F" w:rsidRPr="001F00F2" w:rsidRDefault="00181E1F" w:rsidP="00181E1F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1F00F2">
        <w:rPr>
          <w:color w:val="000000"/>
          <w:sz w:val="28"/>
          <w:szCs w:val="28"/>
          <w:shd w:val="clear" w:color="auto" w:fill="FFFFFF"/>
        </w:rPr>
        <w:t>L.S.</w:t>
      </w:r>
    </w:p>
    <w:p w14:paraId="4A2C9A5A" w14:textId="77777777" w:rsidR="00181E1F" w:rsidRPr="001F00F2" w:rsidRDefault="00181E1F" w:rsidP="00181E1F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1F00F2">
        <w:rPr>
          <w:color w:val="000000"/>
          <w:sz w:val="28"/>
          <w:szCs w:val="28"/>
          <w:shd w:val="clear" w:color="auto" w:fill="FFFFFF"/>
        </w:rPr>
        <w:t>Data .......................</w:t>
      </w:r>
    </w:p>
    <w:p w14:paraId="4DCF0DEF" w14:textId="77777777" w:rsidR="00565C59" w:rsidRPr="001F00F2" w:rsidRDefault="00565C59">
      <w:pPr>
        <w:rPr>
          <w:rFonts w:ascii="Times New Roman" w:hAnsi="Times New Roman"/>
          <w:sz w:val="28"/>
          <w:szCs w:val="28"/>
        </w:rPr>
      </w:pPr>
    </w:p>
    <w:sectPr w:rsidR="00565C59" w:rsidRPr="001F00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59"/>
    <w:rsid w:val="00024B66"/>
    <w:rsid w:val="000A6583"/>
    <w:rsid w:val="00181E1F"/>
    <w:rsid w:val="001F00F2"/>
    <w:rsid w:val="00565C59"/>
    <w:rsid w:val="00C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6F58"/>
  <w15:chartTrackingRefBased/>
  <w15:docId w15:val="{642359FB-AC5A-4D05-8DC3-20F8FA21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1F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181E1F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181E1F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181E1F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181E1F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Fontdeparagrafimplicit"/>
    <w:rsid w:val="00181E1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181E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2023-03-08T10:04:00Z</cp:lastPrinted>
  <dcterms:created xsi:type="dcterms:W3CDTF">2023-03-08T08:07:00Z</dcterms:created>
  <dcterms:modified xsi:type="dcterms:W3CDTF">2023-06-30T11:00:00Z</dcterms:modified>
</cp:coreProperties>
</file>